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8" w:type="dxa"/>
        <w:jc w:val="center"/>
        <w:tblLook w:val="04A0" w:firstRow="1" w:lastRow="0" w:firstColumn="1" w:lastColumn="0" w:noHBand="0" w:noVBand="1"/>
      </w:tblPr>
      <w:tblGrid>
        <w:gridCol w:w="2962"/>
        <w:gridCol w:w="2835"/>
        <w:gridCol w:w="4111"/>
      </w:tblGrid>
      <w:tr w:rsidR="00B11C91" w14:paraId="6FA33A81" w14:textId="77777777" w:rsidTr="00262804">
        <w:trPr>
          <w:cantSplit/>
          <w:tblHeader/>
          <w:jc w:val="center"/>
        </w:trPr>
        <w:tc>
          <w:tcPr>
            <w:tcW w:w="9908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9900"/>
          </w:tcPr>
          <w:p w14:paraId="6C535F8A" w14:textId="66A8672E" w:rsidR="00B11C91" w:rsidRDefault="00B11C91" w:rsidP="00471A33">
            <w:pPr>
              <w:spacing w:before="48" w:after="48" w:line="240" w:lineRule="auto"/>
              <w:jc w:val="center"/>
              <w:rPr>
                <w:rFonts w:ascii="Arial" w:hAnsi="Arial" w:cs="Arial"/>
                <w:b/>
                <w:bCs/>
                <w:color w:val="F2F2F2"/>
              </w:rPr>
            </w:pPr>
            <w:r>
              <w:rPr>
                <w:rFonts w:ascii="Arial" w:hAnsi="Arial" w:cs="Arial"/>
                <w:b/>
                <w:bCs/>
                <w:color w:val="F2F2F2"/>
              </w:rPr>
              <w:t>Agenda de La Talentelle – Saison 202</w:t>
            </w:r>
            <w:r w:rsidR="001C5138">
              <w:rPr>
                <w:rFonts w:ascii="Arial" w:hAnsi="Arial" w:cs="Arial"/>
                <w:b/>
                <w:bCs/>
                <w:color w:val="F2F2F2"/>
              </w:rPr>
              <w:t>6</w:t>
            </w:r>
            <w:r>
              <w:rPr>
                <w:rFonts w:ascii="Arial" w:hAnsi="Arial" w:cs="Arial"/>
                <w:b/>
                <w:bCs/>
                <w:color w:val="F2F2F2"/>
              </w:rPr>
              <w:t>-202</w:t>
            </w:r>
            <w:r w:rsidR="001C5138">
              <w:rPr>
                <w:rFonts w:ascii="Arial" w:hAnsi="Arial" w:cs="Arial"/>
                <w:b/>
                <w:bCs/>
                <w:color w:val="F2F2F2"/>
              </w:rPr>
              <w:t>7</w:t>
            </w:r>
          </w:p>
          <w:p w14:paraId="5585232C" w14:textId="2E109FF7" w:rsidR="00B11C91" w:rsidRDefault="00B11C91" w:rsidP="00471A33">
            <w:pPr>
              <w:spacing w:before="48" w:after="48" w:line="240" w:lineRule="auto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F2F2F2"/>
              </w:rPr>
              <w:t>( situation</w:t>
            </w:r>
            <w:proofErr w:type="gramEnd"/>
            <w:r>
              <w:rPr>
                <w:rFonts w:ascii="Arial" w:hAnsi="Arial" w:cs="Arial"/>
                <w:b/>
                <w:bCs/>
                <w:color w:val="F2F2F2"/>
              </w:rPr>
              <w:t xml:space="preserve"> au </w:t>
            </w:r>
            <w:r>
              <w:rPr>
                <w:rFonts w:ascii="Arial" w:hAnsi="Arial" w:cs="Arial"/>
                <w:b/>
                <w:bCs/>
                <w:color w:val="EE0000"/>
              </w:rPr>
              <w:t xml:space="preserve"> </w:t>
            </w:r>
            <w:r w:rsidR="001C5138" w:rsidRPr="001C5138">
              <w:rPr>
                <w:rFonts w:ascii="Arial" w:hAnsi="Arial" w:cs="Arial"/>
                <w:b/>
                <w:bCs/>
                <w:color w:val="7030A0"/>
                <w:highlight w:val="yellow"/>
              </w:rPr>
              <w:t>20 juillet</w:t>
            </w:r>
            <w:r w:rsidRPr="001C5138">
              <w:rPr>
                <w:rFonts w:ascii="Arial" w:hAnsi="Arial" w:cs="Arial"/>
                <w:b/>
                <w:bCs/>
                <w:color w:val="7030A0"/>
                <w:highlight w:val="yellow"/>
              </w:rPr>
              <w:t xml:space="preserve"> 2026</w:t>
            </w:r>
            <w:r w:rsidRPr="001C5138">
              <w:rPr>
                <w:rFonts w:ascii="Arial" w:hAnsi="Arial" w:cs="Arial"/>
                <w:b/>
                <w:bCs/>
                <w:color w:val="7030A0"/>
              </w:rPr>
              <w:t> </w:t>
            </w:r>
            <w:r>
              <w:rPr>
                <w:rFonts w:ascii="Arial" w:hAnsi="Arial" w:cs="Arial"/>
                <w:b/>
                <w:bCs/>
                <w:color w:val="F2F2F2"/>
              </w:rPr>
              <w:t>)</w:t>
            </w:r>
          </w:p>
        </w:tc>
      </w:tr>
      <w:tr w:rsidR="00B11C91" w14:paraId="2F69FFE4" w14:textId="77777777" w:rsidTr="00262804">
        <w:trPr>
          <w:cantSplit/>
          <w:jc w:val="center"/>
        </w:trPr>
        <w:tc>
          <w:tcPr>
            <w:tcW w:w="9908" w:type="dxa"/>
            <w:gridSpan w:val="3"/>
            <w:tcBorders>
              <w:left w:val="single" w:sz="12" w:space="0" w:color="FFFFFF"/>
              <w:bottom w:val="double" w:sz="4" w:space="0" w:color="EE0000"/>
              <w:right w:val="single" w:sz="12" w:space="0" w:color="FFFFFF"/>
            </w:tcBorders>
            <w:shd w:val="clear" w:color="auto" w:fill="CCFFCC"/>
          </w:tcPr>
          <w:p w14:paraId="640859CD" w14:textId="77777777" w:rsidR="00B11C91" w:rsidRDefault="00B11C91" w:rsidP="00471A33">
            <w:pPr>
              <w:pStyle w:val="Corps"/>
              <w:spacing w:before="20" w:after="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color w:val="C00000"/>
                <w:sz w:val="22"/>
                <w:szCs w:val="22"/>
                <w:lang w:val="fr-FR"/>
              </w:rPr>
              <w:t xml:space="preserve">Sauf indication contraire, les répétitions ont lieu </w:t>
            </w:r>
            <w:r>
              <w:rPr>
                <w:rFonts w:ascii="Arial" w:hAnsi="Arial" w:cs="Arial"/>
                <w:b/>
                <w:bCs/>
                <w:color w:val="C00000"/>
                <w:sz w:val="22"/>
                <w:szCs w:val="22"/>
                <w:lang w:val="fr-FR"/>
              </w:rPr>
              <w:t xml:space="preserve">les mercredis soir, de 19h30 à 21h30, </w:t>
            </w:r>
            <w:r>
              <w:rPr>
                <w:rFonts w:ascii="Arial" w:hAnsi="Arial" w:cs="Arial"/>
                <w:b/>
                <w:bCs/>
                <w:color w:val="C00000"/>
                <w:sz w:val="22"/>
                <w:szCs w:val="22"/>
                <w:lang w:val="fr-FR"/>
              </w:rPr>
              <w:br/>
              <w:t>à la Chapelle du Château</w:t>
            </w:r>
            <w:r>
              <w:rPr>
                <w:rFonts w:ascii="Arial" w:hAnsi="Arial" w:cs="Arial"/>
                <w:color w:val="C00000"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Arial" w:hAnsi="Arial" w:cs="Arial"/>
                <w:color w:val="C00000"/>
                <w:sz w:val="22"/>
                <w:szCs w:val="22"/>
              </w:rPr>
              <w:t>sous la direction de Claire Darbellay.</w:t>
            </w:r>
          </w:p>
        </w:tc>
      </w:tr>
      <w:tr w:rsidR="001C5138" w14:paraId="4BC0492E" w14:textId="77777777" w:rsidTr="003B7C7B">
        <w:trPr>
          <w:cantSplit/>
          <w:jc w:val="center"/>
        </w:trPr>
        <w:tc>
          <w:tcPr>
            <w:tcW w:w="2962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1F9085B8" w14:textId="77777777" w:rsidR="001C5138" w:rsidRDefault="001C5138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Mercredi 26 août</w:t>
            </w:r>
          </w:p>
        </w:tc>
        <w:tc>
          <w:tcPr>
            <w:tcW w:w="2835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0666AC61" w14:textId="77777777" w:rsidR="001C5138" w:rsidRDefault="001C5138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Chapelle</w:t>
            </w:r>
          </w:p>
        </w:tc>
        <w:tc>
          <w:tcPr>
            <w:tcW w:w="4111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2BEFB21F" w14:textId="77777777" w:rsidR="001C5138" w:rsidRDefault="001C5138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Reprise des répétitions</w:t>
            </w:r>
          </w:p>
          <w:p w14:paraId="25912189" w14:textId="77777777" w:rsidR="001C5138" w:rsidRDefault="001C5138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19h30 : Tutti</w:t>
            </w:r>
          </w:p>
        </w:tc>
      </w:tr>
      <w:tr w:rsidR="00D5701D" w14:paraId="5EDFA944" w14:textId="77777777" w:rsidTr="003B7C7B">
        <w:trPr>
          <w:cantSplit/>
          <w:jc w:val="center"/>
        </w:trPr>
        <w:tc>
          <w:tcPr>
            <w:tcW w:w="2962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53E33B0A" w14:textId="4CB4029D" w:rsidR="00D5701D" w:rsidRDefault="00D5701D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Mercredi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 septembre</w:t>
            </w:r>
          </w:p>
        </w:tc>
        <w:tc>
          <w:tcPr>
            <w:tcW w:w="2835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4F5CD758" w14:textId="77777777" w:rsidR="00D5701D" w:rsidRDefault="00D5701D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Chapelle</w:t>
            </w:r>
          </w:p>
        </w:tc>
        <w:tc>
          <w:tcPr>
            <w:tcW w:w="4111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168DF43E" w14:textId="77777777" w:rsidR="00D5701D" w:rsidRDefault="00D5701D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19h30 : Tutti</w:t>
            </w:r>
          </w:p>
        </w:tc>
      </w:tr>
      <w:tr w:rsidR="001C5138" w14:paraId="219FD4CC" w14:textId="77777777" w:rsidTr="003B7C7B">
        <w:trPr>
          <w:cantSplit/>
          <w:jc w:val="center"/>
        </w:trPr>
        <w:tc>
          <w:tcPr>
            <w:tcW w:w="2962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6FFE5A4D" w14:textId="79F3E2EE" w:rsidR="001C5138" w:rsidRPr="001C5138" w:rsidRDefault="00D5701D" w:rsidP="001C5138">
            <w:pPr>
              <w:spacing w:before="20" w:after="2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701D">
              <w:rPr>
                <w:rFonts w:ascii="Arial" w:hAnsi="Arial" w:cs="Arial"/>
                <w:color w:val="000000"/>
                <w:sz w:val="22"/>
                <w:szCs w:val="22"/>
              </w:rPr>
              <w:t>… et ainsi de suite,</w:t>
            </w:r>
            <w:r w:rsidR="001C51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C5138" w:rsidRPr="001C5138">
              <w:rPr>
                <w:rFonts w:ascii="Arial" w:hAnsi="Arial" w:cs="Arial"/>
                <w:color w:val="000000"/>
                <w:sz w:val="22"/>
                <w:szCs w:val="22"/>
              </w:rPr>
              <w:t>sauf exceptions</w:t>
            </w:r>
            <w:r w:rsidR="001C5138">
              <w:rPr>
                <w:rFonts w:ascii="Arial" w:hAnsi="Arial" w:cs="Arial"/>
                <w:color w:val="000000"/>
                <w:sz w:val="22"/>
                <w:szCs w:val="22"/>
              </w:rPr>
              <w:t xml:space="preserve"> (agenda détaillé en préparation)</w:t>
            </w:r>
          </w:p>
        </w:tc>
        <w:tc>
          <w:tcPr>
            <w:tcW w:w="2835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0BDB39A2" w14:textId="0CE363C0" w:rsidR="001C5138" w:rsidRPr="001C5138" w:rsidRDefault="001C5138" w:rsidP="003B7C7B">
            <w:pPr>
              <w:spacing w:before="20" w:after="2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5138">
              <w:rPr>
                <w:rFonts w:ascii="Arial" w:hAnsi="Arial" w:cs="Arial"/>
                <w:color w:val="000000"/>
                <w:sz w:val="22"/>
                <w:szCs w:val="22"/>
              </w:rPr>
              <w:t>Chapelle</w:t>
            </w:r>
          </w:p>
        </w:tc>
        <w:tc>
          <w:tcPr>
            <w:tcW w:w="4111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743EA07D" w14:textId="7B85C0B5" w:rsidR="001C5138" w:rsidRPr="001C5138" w:rsidRDefault="001C5138" w:rsidP="003B7C7B">
            <w:pPr>
              <w:spacing w:before="20" w:after="2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5138">
              <w:rPr>
                <w:rFonts w:ascii="Arial" w:hAnsi="Arial" w:cs="Arial"/>
                <w:color w:val="000000"/>
                <w:sz w:val="22"/>
                <w:szCs w:val="22"/>
              </w:rPr>
              <w:t>19h30 : Tutti</w:t>
            </w:r>
          </w:p>
        </w:tc>
      </w:tr>
      <w:tr w:rsidR="001C5138" w14:paraId="5458594E" w14:textId="77777777" w:rsidTr="003B7C7B">
        <w:trPr>
          <w:cantSplit/>
          <w:jc w:val="center"/>
        </w:trPr>
        <w:tc>
          <w:tcPr>
            <w:tcW w:w="2962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2AC43D55" w14:textId="77777777" w:rsidR="001C5138" w:rsidRDefault="001C5138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Samedi 17 octobre</w:t>
            </w:r>
          </w:p>
        </w:tc>
        <w:tc>
          <w:tcPr>
            <w:tcW w:w="2835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4571B4A1" w14:textId="77777777" w:rsidR="001C5138" w:rsidRDefault="001C5138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Ardon</w:t>
            </w:r>
          </w:p>
        </w:tc>
        <w:tc>
          <w:tcPr>
            <w:tcW w:w="4111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362B5AA8" w14:textId="77777777" w:rsidR="001C5138" w:rsidRDefault="001C5138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Chantée de la Chorale Trait d’Union</w:t>
            </w:r>
          </w:p>
          <w:p w14:paraId="3841B486" w14:textId="77777777" w:rsidR="001C5138" w:rsidRDefault="001C5138" w:rsidP="003B7C7B">
            <w:pPr>
              <w:spacing w:before="20" w:after="2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Nous sommes invités à présenter six de nos chants</w:t>
            </w:r>
          </w:p>
          <w:p w14:paraId="4BB75C2F" w14:textId="77777777" w:rsidR="001C5138" w:rsidRDefault="001C5138" w:rsidP="003B7C7B">
            <w:pPr>
              <w:spacing w:before="20" w:after="2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détails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suivront)</w:t>
            </w:r>
          </w:p>
        </w:tc>
      </w:tr>
      <w:tr w:rsidR="001C5138" w14:paraId="6453FB28" w14:textId="77777777" w:rsidTr="003B7C7B">
        <w:trPr>
          <w:cantSplit/>
          <w:jc w:val="center"/>
        </w:trPr>
        <w:tc>
          <w:tcPr>
            <w:tcW w:w="2962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5C66E432" w14:textId="77777777" w:rsidR="001C5138" w:rsidRDefault="001C5138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Samedi 7 novembre</w:t>
            </w:r>
          </w:p>
        </w:tc>
        <w:tc>
          <w:tcPr>
            <w:tcW w:w="2835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724D2A5A" w14:textId="77777777" w:rsidR="001C5138" w:rsidRDefault="001C5138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Château d’Echallens</w:t>
            </w:r>
          </w:p>
        </w:tc>
        <w:tc>
          <w:tcPr>
            <w:tcW w:w="4111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155EB6E2" w14:textId="77777777" w:rsidR="001C5138" w:rsidRDefault="001C5138" w:rsidP="003B7C7B">
            <w:pPr>
              <w:spacing w:before="20" w:after="2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Notre loto</w:t>
            </w:r>
          </w:p>
          <w:p w14:paraId="6D9ABD10" w14:textId="77777777" w:rsidR="001C5138" w:rsidRDefault="001C5138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détails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suivront)</w:t>
            </w:r>
          </w:p>
        </w:tc>
      </w:tr>
      <w:tr w:rsidR="001C5138" w14:paraId="45E6A4CE" w14:textId="77777777" w:rsidTr="003B7C7B">
        <w:trPr>
          <w:cantSplit/>
          <w:jc w:val="center"/>
        </w:trPr>
        <w:tc>
          <w:tcPr>
            <w:tcW w:w="2962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6DE31D95" w14:textId="08259F13" w:rsidR="001C5138" w:rsidRDefault="001C5138" w:rsidP="001C5138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Dimanche 29 novembre</w:t>
            </w:r>
          </w:p>
        </w:tc>
        <w:tc>
          <w:tcPr>
            <w:tcW w:w="2835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3CF2C953" w14:textId="36006A33" w:rsidR="001C5138" w:rsidRDefault="001C5138" w:rsidP="001C5138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C5138">
              <w:rPr>
                <w:rFonts w:ascii="Arial" w:hAnsi="Arial" w:cs="Arial"/>
                <w:color w:val="000000"/>
                <w:sz w:val="22"/>
                <w:szCs w:val="22"/>
              </w:rPr>
              <w:t>Chapelle</w:t>
            </w:r>
          </w:p>
        </w:tc>
        <w:tc>
          <w:tcPr>
            <w:tcW w:w="4111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125B91A4" w14:textId="77777777" w:rsidR="001C5138" w:rsidRDefault="001C5138" w:rsidP="001C5138">
            <w:pPr>
              <w:spacing w:before="20" w:after="2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51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9h00 : Atelier-déchiffrage</w:t>
            </w:r>
          </w:p>
          <w:p w14:paraId="49225A15" w14:textId="5DEEF507" w:rsidR="001C5138" w:rsidRDefault="001C5138" w:rsidP="001C5138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détails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suivront</w:t>
            </w:r>
          </w:p>
        </w:tc>
      </w:tr>
      <w:tr w:rsidR="001C5138" w14:paraId="3EA53C94" w14:textId="77777777" w:rsidTr="003B7C7B">
        <w:trPr>
          <w:cantSplit/>
          <w:jc w:val="center"/>
        </w:trPr>
        <w:tc>
          <w:tcPr>
            <w:tcW w:w="2962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2D8E913A" w14:textId="5037A637" w:rsidR="001C5138" w:rsidRDefault="001C5138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Dimanche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mars 2027</w:t>
            </w:r>
          </w:p>
        </w:tc>
        <w:tc>
          <w:tcPr>
            <w:tcW w:w="2835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51663403" w14:textId="77777777" w:rsidR="001C5138" w:rsidRDefault="001C5138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C5138">
              <w:rPr>
                <w:rFonts w:ascii="Arial" w:hAnsi="Arial" w:cs="Arial"/>
                <w:color w:val="000000"/>
                <w:sz w:val="22"/>
                <w:szCs w:val="22"/>
              </w:rPr>
              <w:t>Chapelle</w:t>
            </w:r>
          </w:p>
        </w:tc>
        <w:tc>
          <w:tcPr>
            <w:tcW w:w="4111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76A5E271" w14:textId="77777777" w:rsidR="001C5138" w:rsidRDefault="001C5138" w:rsidP="001C5138">
            <w:pPr>
              <w:spacing w:before="20" w:after="2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C513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9h00 : Atelier-déchiffrage</w:t>
            </w:r>
          </w:p>
          <w:p w14:paraId="263AF3BC" w14:textId="54ED0282" w:rsidR="001C5138" w:rsidRDefault="001C5138" w:rsidP="001C5138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détails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suivront</w:t>
            </w:r>
          </w:p>
        </w:tc>
      </w:tr>
      <w:tr w:rsidR="008D46C0" w14:paraId="160B138F" w14:textId="77777777" w:rsidTr="003B7C7B">
        <w:trPr>
          <w:cantSplit/>
          <w:jc w:val="center"/>
        </w:trPr>
        <w:tc>
          <w:tcPr>
            <w:tcW w:w="2962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73BF8E3F" w14:textId="34204AEE" w:rsidR="008D46C0" w:rsidRPr="008D46C0" w:rsidRDefault="008D46C0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er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et 2 mai 2027</w:t>
            </w:r>
          </w:p>
        </w:tc>
        <w:tc>
          <w:tcPr>
            <w:tcW w:w="2835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16C10226" w14:textId="4910AD06" w:rsidR="008D46C0" w:rsidRDefault="008D46C0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Château d’Echallens</w:t>
            </w:r>
          </w:p>
        </w:tc>
        <w:tc>
          <w:tcPr>
            <w:tcW w:w="4111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057C17A4" w14:textId="4C140622" w:rsidR="008D46C0" w:rsidRPr="008D46C0" w:rsidRDefault="008D46C0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D46C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Soirées de La Talentelle</w:t>
            </w:r>
          </w:p>
          <w:p w14:paraId="04A3AC06" w14:textId="77777777" w:rsidR="008D46C0" w:rsidRDefault="008D46C0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détails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suivront</w:t>
            </w:r>
          </w:p>
        </w:tc>
      </w:tr>
      <w:tr w:rsidR="001C5138" w14:paraId="4E53383D" w14:textId="77777777" w:rsidTr="003B7C7B">
        <w:trPr>
          <w:cantSplit/>
          <w:jc w:val="center"/>
        </w:trPr>
        <w:tc>
          <w:tcPr>
            <w:tcW w:w="2962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04D7208D" w14:textId="77777777" w:rsidR="001C5138" w:rsidRDefault="001C5138" w:rsidP="001C5138">
            <w:pPr>
              <w:spacing w:before="20" w:after="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 et 16 mai 2027</w:t>
            </w:r>
          </w:p>
        </w:tc>
        <w:tc>
          <w:tcPr>
            <w:tcW w:w="2835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4C086DBB" w14:textId="77777777" w:rsidR="001C5138" w:rsidRDefault="001C5138" w:rsidP="001C5138">
            <w:pPr>
              <w:spacing w:before="20" w:after="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Montreux</w:t>
            </w:r>
          </w:p>
        </w:tc>
        <w:tc>
          <w:tcPr>
            <w:tcW w:w="4111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7A6674B9" w14:textId="77777777" w:rsidR="001C5138" w:rsidRDefault="001C5138" w:rsidP="001C5138">
            <w:pPr>
              <w:spacing w:before="20" w:after="2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Fête Cantonale de la SCCV</w:t>
            </w:r>
          </w:p>
          <w:p w14:paraId="4798DC96" w14:textId="77777777" w:rsidR="001C5138" w:rsidRDefault="001C5138" w:rsidP="001C5138">
            <w:pPr>
              <w:spacing w:before="20" w:after="2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détails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suivront)</w:t>
            </w:r>
          </w:p>
        </w:tc>
      </w:tr>
    </w:tbl>
    <w:p w14:paraId="41DFCB23" w14:textId="77777777" w:rsidR="00A36435" w:rsidRDefault="00A36435" w:rsidP="00A36435">
      <w:pPr>
        <w:spacing w:before="48" w:after="48"/>
        <w:rPr>
          <w:rFonts w:ascii="Arial" w:hAnsi="Arial" w:cs="Arial"/>
          <w:sz w:val="8"/>
          <w:szCs w:val="8"/>
        </w:rPr>
      </w:pPr>
    </w:p>
    <w:p w14:paraId="4180D65B" w14:textId="77777777" w:rsidR="00A36435" w:rsidRDefault="00A36435" w:rsidP="00A36435">
      <w:pPr>
        <w:spacing w:before="48" w:after="48"/>
        <w:rPr>
          <w:rFonts w:ascii="Arial" w:hAnsi="Arial" w:cs="Arial"/>
          <w:sz w:val="8"/>
          <w:szCs w:val="8"/>
        </w:rPr>
      </w:pPr>
    </w:p>
    <w:p w14:paraId="6657E654" w14:textId="77777777" w:rsidR="00B11C91" w:rsidRDefault="00B11C91" w:rsidP="00B11C91">
      <w:pPr>
        <w:spacing w:before="48" w:after="48"/>
        <w:rPr>
          <w:rFonts w:ascii="Arial" w:hAnsi="Arial" w:cs="Arial"/>
          <w:sz w:val="8"/>
          <w:szCs w:val="8"/>
        </w:rPr>
      </w:pPr>
    </w:p>
    <w:tbl>
      <w:tblPr>
        <w:tblW w:w="9908" w:type="dxa"/>
        <w:jc w:val="center"/>
        <w:tblLook w:val="04A0" w:firstRow="1" w:lastRow="0" w:firstColumn="1" w:lastColumn="0" w:noHBand="0" w:noVBand="1"/>
      </w:tblPr>
      <w:tblGrid>
        <w:gridCol w:w="2962"/>
        <w:gridCol w:w="2835"/>
        <w:gridCol w:w="4111"/>
      </w:tblGrid>
      <w:tr w:rsidR="00B11C91" w14:paraId="0DA4178C" w14:textId="77777777" w:rsidTr="00262804">
        <w:trPr>
          <w:cantSplit/>
          <w:tblHeader/>
          <w:jc w:val="center"/>
        </w:trPr>
        <w:tc>
          <w:tcPr>
            <w:tcW w:w="9908" w:type="dxa"/>
            <w:gridSpan w:val="3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009900"/>
          </w:tcPr>
          <w:p w14:paraId="158E42C4" w14:textId="72732B3D" w:rsidR="00B11C91" w:rsidRDefault="00B11C91" w:rsidP="00E01231">
            <w:pPr>
              <w:spacing w:before="48" w:after="48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2F2F2"/>
              </w:rPr>
              <w:t>Saison 202</w:t>
            </w:r>
            <w:r w:rsidR="001C5138">
              <w:rPr>
                <w:rFonts w:ascii="Arial" w:hAnsi="Arial" w:cs="Arial"/>
                <w:b/>
                <w:bCs/>
                <w:color w:val="F2F2F2"/>
              </w:rPr>
              <w:t>7</w:t>
            </w:r>
            <w:r>
              <w:rPr>
                <w:rFonts w:ascii="Arial" w:hAnsi="Arial" w:cs="Arial"/>
                <w:b/>
                <w:bCs/>
                <w:color w:val="F2F2F2"/>
              </w:rPr>
              <w:t>-202</w:t>
            </w:r>
            <w:r w:rsidR="001C5138">
              <w:rPr>
                <w:rFonts w:ascii="Arial" w:hAnsi="Arial" w:cs="Arial"/>
                <w:b/>
                <w:bCs/>
                <w:color w:val="F2F2F2"/>
              </w:rPr>
              <w:t>8</w:t>
            </w:r>
            <w:r w:rsidR="00E01231">
              <w:rPr>
                <w:rFonts w:ascii="Arial" w:hAnsi="Arial" w:cs="Arial"/>
                <w:b/>
                <w:bCs/>
                <w:color w:val="F2F2F2"/>
              </w:rPr>
              <w:t xml:space="preserve">   –   </w:t>
            </w:r>
            <w:r>
              <w:rPr>
                <w:rFonts w:ascii="Arial" w:hAnsi="Arial" w:cs="Arial"/>
                <w:b/>
                <w:bCs/>
                <w:color w:val="F2F2F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  <w:highlight w:val="lightGray"/>
              </w:rPr>
              <w:t xml:space="preserve">dates à </w:t>
            </w:r>
            <w:r w:rsidR="00D829A7">
              <w:rPr>
                <w:rFonts w:ascii="Arial" w:hAnsi="Arial" w:cs="Arial"/>
                <w:b/>
                <w:bCs/>
                <w:color w:val="FF0000"/>
                <w:highlight w:val="lightGray"/>
              </w:rPr>
              <w:t>réserver</w:t>
            </w:r>
          </w:p>
        </w:tc>
      </w:tr>
      <w:tr w:rsidR="00F26D2A" w14:paraId="1E5C7B1F" w14:textId="77777777" w:rsidTr="003B7C7B">
        <w:trPr>
          <w:cantSplit/>
          <w:jc w:val="center"/>
        </w:trPr>
        <w:tc>
          <w:tcPr>
            <w:tcW w:w="2962" w:type="dxa"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5E58E989" w14:textId="3500E941" w:rsidR="00F26D2A" w:rsidRDefault="00F26D2A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1404239C" w14:textId="668FC838" w:rsidR="00F26D2A" w:rsidRDefault="00F26D2A" w:rsidP="003B7C7B">
            <w:pPr>
              <w:spacing w:before="20" w:after="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bottom w:val="single" w:sz="12" w:space="0" w:color="FFFFFF"/>
              <w:right w:val="single" w:sz="12" w:space="0" w:color="FFFFFF"/>
            </w:tcBorders>
            <w:shd w:val="clear" w:color="auto" w:fill="ECEFD9"/>
          </w:tcPr>
          <w:p w14:paraId="34B4FD0C" w14:textId="5CEC0BDB" w:rsidR="00F26D2A" w:rsidRDefault="00F26D2A" w:rsidP="003B7C7B">
            <w:pPr>
              <w:spacing w:before="20" w:after="2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D6ACB7" w14:textId="77777777" w:rsidR="00B11C91" w:rsidRPr="00A16515" w:rsidRDefault="00B11C91">
      <w:pPr>
        <w:rPr>
          <w:sz w:val="2"/>
          <w:szCs w:val="2"/>
        </w:rPr>
      </w:pPr>
    </w:p>
    <w:sectPr w:rsidR="00B11C91" w:rsidRPr="00A16515" w:rsidSect="00B11C91">
      <w:pgSz w:w="11906" w:h="16838"/>
      <w:pgMar w:top="680" w:right="1134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91"/>
    <w:rsid w:val="00077A61"/>
    <w:rsid w:val="000A6411"/>
    <w:rsid w:val="001B14EE"/>
    <w:rsid w:val="001C5138"/>
    <w:rsid w:val="00262804"/>
    <w:rsid w:val="005E6E45"/>
    <w:rsid w:val="00826AAA"/>
    <w:rsid w:val="00837A41"/>
    <w:rsid w:val="00856234"/>
    <w:rsid w:val="008D46C0"/>
    <w:rsid w:val="00A16515"/>
    <w:rsid w:val="00A36435"/>
    <w:rsid w:val="00AC3CEA"/>
    <w:rsid w:val="00B11C91"/>
    <w:rsid w:val="00BA2C7F"/>
    <w:rsid w:val="00BE3BAC"/>
    <w:rsid w:val="00D5701D"/>
    <w:rsid w:val="00D829A7"/>
    <w:rsid w:val="00DD3564"/>
    <w:rsid w:val="00E01231"/>
    <w:rsid w:val="00F02A0F"/>
    <w:rsid w:val="00F2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F5EDF"/>
  <w15:chartTrackingRefBased/>
  <w15:docId w15:val="{5AC52AE8-EAC8-41CB-B6CB-FF916BF9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C91"/>
    <w:pPr>
      <w:suppressAutoHyphens/>
      <w:spacing w:after="0" w:line="257" w:lineRule="auto"/>
    </w:pPr>
    <w:rPr>
      <w:rFonts w:ascii="Calibri" w:eastAsiaTheme="minorEastAsia" w:hAnsi="Calibri" w:cs="Calibri"/>
      <w:kern w:val="0"/>
      <w:lang w:eastAsia="fr-CH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11C91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11C91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11C91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11C91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11C91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11C91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11C91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1C91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1C91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1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11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11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11C9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11C9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11C9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11C9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11C9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11C9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11C91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B11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1C91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B11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11C91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B11C9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11C91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B11C9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11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11C9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11C91"/>
    <w:rPr>
      <w:b/>
      <w:bCs/>
      <w:smallCaps/>
      <w:color w:val="0F4761" w:themeColor="accent1" w:themeShade="BF"/>
      <w:spacing w:val="5"/>
    </w:rPr>
  </w:style>
  <w:style w:type="paragraph" w:customStyle="1" w:styleId="Corps">
    <w:name w:val="Corps"/>
    <w:basedOn w:val="Normal"/>
    <w:qFormat/>
    <w:rsid w:val="00B11C91"/>
    <w:pPr>
      <w:spacing w:line="240" w:lineRule="auto"/>
    </w:pPr>
    <w:rPr>
      <w:rFonts w:ascii="Helvetica" w:hAnsi="Helvetica" w:cs="Helvetica"/>
      <w:color w:val="000000"/>
    </w:rPr>
  </w:style>
  <w:style w:type="character" w:styleId="Lienhypertexte">
    <w:name w:val="Hyperlink"/>
    <w:basedOn w:val="Policepardfaut"/>
    <w:uiPriority w:val="99"/>
    <w:unhideWhenUsed/>
    <w:rsid w:val="000A641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A6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Schneider</dc:creator>
  <cp:keywords/>
  <dc:description/>
  <cp:lastModifiedBy>Bernard Schneider</cp:lastModifiedBy>
  <cp:revision>9</cp:revision>
  <dcterms:created xsi:type="dcterms:W3CDTF">2026-05-28T06:05:00Z</dcterms:created>
  <dcterms:modified xsi:type="dcterms:W3CDTF">2026-07-20T10:39:00Z</dcterms:modified>
</cp:coreProperties>
</file>